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DE2C" w14:textId="533F4B5B" w:rsidR="00E55600" w:rsidRPr="007829A6" w:rsidRDefault="00433C82" w:rsidP="00E55600">
      <w:pPr>
        <w:spacing w:line="256" w:lineRule="auto"/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</w:pP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COM</w:t>
      </w:r>
      <w:r w:rsidR="00D1310A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0</w:t>
      </w:r>
      <w:r w:rsidR="00692177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8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- </w:t>
      </w:r>
      <w:r w:rsidR="00E55600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29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/</w:t>
      </w:r>
      <w:r w:rsidR="00D1310A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0</w:t>
      </w:r>
      <w:r w:rsidR="00E912D6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8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/202</w:t>
      </w:r>
      <w:r w:rsidR="00520D1C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2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</w:t>
      </w:r>
      <w:r w:rsidR="00E55600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-</w:t>
      </w:r>
      <w:r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</w:t>
      </w:r>
      <w:r w:rsidR="00BD600A" w:rsidRPr="007444A2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DARE</w:t>
      </w:r>
      <w:r w:rsidR="00E55600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 xml:space="preserve"> - </w:t>
      </w:r>
      <w:r w:rsidR="00E55600" w:rsidRPr="007829A6"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  <w:t>ADEQUAÇÕES NOS CÓDIGOS/CLASSE 1651 E 1767/10022 A PARTIR DE 1º/09/2022</w:t>
      </w:r>
    </w:p>
    <w:p w14:paraId="257BDB9D" w14:textId="0B3932C6" w:rsidR="00E55600" w:rsidRPr="007444A2" w:rsidRDefault="00E55600" w:rsidP="007444A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 w:bidi="ar-SA"/>
        </w:rPr>
      </w:pPr>
    </w:p>
    <w:p w14:paraId="3878E2A2" w14:textId="7D910416" w:rsidR="0057234D" w:rsidRDefault="0057234D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15739EF9" w14:textId="48BD947D" w:rsidR="002C5B2F" w:rsidRDefault="00E55600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Com efeitos a partir de 1º de setembro de 2020, serão procedidas as seguin</w:t>
      </w:r>
      <w:r w:rsidR="002C5B2F"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tes adequações no aplicativo “Arrecadação - Emissão do DARE Normal”, relacionadas aos Códigos de Receita/Classe </w:t>
      </w:r>
      <w:r w:rsidR="00AC0544">
        <w:rPr>
          <w:rFonts w:ascii="Times New Roman" w:eastAsia="Times New Roman" w:hAnsi="Times New Roman" w:cstheme="minorBidi"/>
          <w:sz w:val="24"/>
          <w:szCs w:val="24"/>
          <w:lang w:bidi="ar-SA"/>
        </w:rPr>
        <w:t>de Vencimento 1651 e 1767/10022:</w:t>
      </w:r>
    </w:p>
    <w:p w14:paraId="7DBC4D2F" w14:textId="77777777" w:rsidR="002C5B2F" w:rsidRDefault="002C5B2F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1B5ECD1A" w14:textId="1425BFB0" w:rsidR="00E55600" w:rsidRDefault="00AC054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- </w:t>
      </w:r>
      <w:proofErr w:type="gramStart"/>
      <w:r>
        <w:rPr>
          <w:rFonts w:ascii="Times New Roman" w:eastAsia="Times New Roman" w:hAnsi="Times New Roman" w:cstheme="minorBidi"/>
          <w:sz w:val="24"/>
          <w:szCs w:val="24"/>
          <w:lang w:bidi="ar-SA"/>
        </w:rPr>
        <w:t>para</w:t>
      </w:r>
      <w:proofErr w:type="gramEnd"/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o </w:t>
      </w:r>
      <w:r w:rsidRPr="00AC0544">
        <w:rPr>
          <w:rFonts w:ascii="Times New Roman" w:eastAsia="Times New Roman" w:hAnsi="Times New Roman" w:cstheme="minorBidi"/>
          <w:b/>
          <w:sz w:val="24"/>
          <w:szCs w:val="24"/>
          <w:lang w:bidi="ar-SA"/>
        </w:rPr>
        <w:t>Código 1651</w:t>
      </w:r>
      <w:r>
        <w:rPr>
          <w:rFonts w:ascii="Times New Roman" w:eastAsia="Times New Roman" w:hAnsi="Times New Roman" w:cstheme="minorBidi"/>
          <w:b/>
          <w:sz w:val="24"/>
          <w:szCs w:val="24"/>
          <w:lang w:bidi="ar-SA"/>
        </w:rPr>
        <w:t>:</w:t>
      </w:r>
      <w:r>
        <w:rPr>
          <w:rFonts w:ascii="Times New Roman" w:eastAsia="Times New Roman" w:hAnsi="Times New Roman" w:cstheme="minorBidi"/>
          <w:sz w:val="24"/>
          <w:szCs w:val="24"/>
          <w:lang w:bidi="ar-SA"/>
        </w:rPr>
        <w:t xml:space="preserve"> </w:t>
      </w:r>
      <w:r w:rsidRPr="00CB2FE4">
        <w:rPr>
          <w:rFonts w:ascii="Times New Roman" w:hAnsi="Times New Roman" w:cs="Times New Roman"/>
          <w:sz w:val="24"/>
          <w:szCs w:val="24"/>
        </w:rPr>
        <w:t xml:space="preserve">obrigatoriamente </w:t>
      </w:r>
      <w:r>
        <w:rPr>
          <w:rFonts w:ascii="Times New Roman" w:hAnsi="Times New Roman" w:cs="Times New Roman"/>
          <w:sz w:val="24"/>
          <w:szCs w:val="24"/>
        </w:rPr>
        <w:t>deve ser indicado o</w:t>
      </w:r>
      <w:r w:rsidRPr="00CB2FE4">
        <w:rPr>
          <w:rFonts w:ascii="Times New Roman" w:hAnsi="Times New Roman" w:cs="Times New Roman"/>
          <w:sz w:val="24"/>
          <w:szCs w:val="24"/>
        </w:rPr>
        <w:t xml:space="preserve"> documento fiscal, eletrônicos ou não,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CB2FE4">
        <w:rPr>
          <w:rFonts w:ascii="Times New Roman" w:hAnsi="Times New Roman" w:cs="Times New Roman"/>
          <w:sz w:val="24"/>
          <w:szCs w:val="24"/>
        </w:rPr>
        <w:t>acobert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2FE4">
        <w:rPr>
          <w:rFonts w:ascii="Times New Roman" w:hAnsi="Times New Roman" w:cs="Times New Roman"/>
          <w:sz w:val="24"/>
          <w:szCs w:val="24"/>
        </w:rPr>
        <w:t xml:space="preserve"> a operações com mercadorias ou a prestação de serviços</w:t>
      </w:r>
    </w:p>
    <w:p w14:paraId="61094110" w14:textId="3B11DB27" w:rsidR="002C5B2F" w:rsidRDefault="002C5B2F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  <w:bookmarkStart w:id="0" w:name="_GoBack"/>
      <w:bookmarkEnd w:id="0"/>
    </w:p>
    <w:p w14:paraId="1F02AF84" w14:textId="05DC9B8C" w:rsidR="00AC0544" w:rsidRPr="007829A6" w:rsidRDefault="00AC0544" w:rsidP="00AC054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76D37">
        <w:rPr>
          <w:rFonts w:ascii="Times New Roman" w:hAnsi="Times New Roman" w:cs="Times New Roman"/>
          <w:b/>
          <w:sz w:val="24"/>
          <w:szCs w:val="24"/>
        </w:rPr>
        <w:t xml:space="preserve">Código/Classe </w:t>
      </w:r>
      <w:r w:rsidRPr="00276D37">
        <w:rPr>
          <w:rFonts w:ascii="Times New Roman" w:eastAsia="Times New Roman" w:hAnsi="Times New Roman" w:cstheme="minorBidi"/>
          <w:b/>
          <w:sz w:val="24"/>
          <w:szCs w:val="24"/>
          <w:lang w:bidi="ar-SA"/>
        </w:rPr>
        <w:t>1767/</w:t>
      </w:r>
      <w:r w:rsidRPr="00276D37">
        <w:rPr>
          <w:rFonts w:ascii="Times New Roman" w:hAnsi="Times New Roman" w:cs="Times New Roman"/>
          <w:b/>
          <w:sz w:val="24"/>
          <w:szCs w:val="24"/>
        </w:rPr>
        <w:t>10022</w:t>
      </w:r>
      <w:r w:rsidRPr="00276D37">
        <w:rPr>
          <w:rFonts w:ascii="Times New Roman" w:hAnsi="Times New Roman" w:cs="Times New Roman"/>
          <w:b/>
          <w:sz w:val="24"/>
          <w:szCs w:val="24"/>
        </w:rPr>
        <w:t>:</w:t>
      </w:r>
      <w:r w:rsidRPr="00AC0544">
        <w:rPr>
          <w:rFonts w:ascii="Times New Roman" w:hAnsi="Times New Roman" w:cs="Times New Roman"/>
          <w:sz w:val="24"/>
          <w:szCs w:val="24"/>
        </w:rPr>
        <w:t xml:space="preserve"> </w:t>
      </w:r>
      <w:r w:rsidRPr="007829A6">
        <w:rPr>
          <w:rFonts w:ascii="Times New Roman" w:hAnsi="Times New Roman" w:cs="Times New Roman"/>
          <w:sz w:val="24"/>
          <w:szCs w:val="24"/>
        </w:rPr>
        <w:t xml:space="preserve">passa </w:t>
      </w:r>
      <w:r w:rsidRPr="00AC0544">
        <w:rPr>
          <w:rFonts w:ascii="Times New Roman" w:hAnsi="Times New Roman" w:cs="Times New Roman"/>
          <w:sz w:val="24"/>
          <w:szCs w:val="24"/>
        </w:rPr>
        <w:t>a permitir</w:t>
      </w:r>
      <w:r w:rsidRPr="007829A6">
        <w:rPr>
          <w:rFonts w:ascii="Times New Roman" w:hAnsi="Times New Roman" w:cs="Times New Roman"/>
          <w:sz w:val="24"/>
          <w:szCs w:val="24"/>
        </w:rPr>
        <w:t xml:space="preserve"> o </w:t>
      </w:r>
      <w:r w:rsidRPr="00AC0544">
        <w:rPr>
          <w:rFonts w:ascii="Times New Roman" w:hAnsi="Times New Roman" w:cs="Times New Roman"/>
          <w:sz w:val="24"/>
          <w:szCs w:val="24"/>
        </w:rPr>
        <w:t xml:space="preserve">número do </w:t>
      </w:r>
      <w:r w:rsidRPr="007829A6">
        <w:rPr>
          <w:rFonts w:ascii="Times New Roman" w:hAnsi="Times New Roman" w:cs="Times New Roman"/>
          <w:sz w:val="24"/>
          <w:szCs w:val="24"/>
        </w:rPr>
        <w:t xml:space="preserve">CNPJ </w:t>
      </w:r>
      <w:r w:rsidRPr="00AC0544">
        <w:rPr>
          <w:rFonts w:ascii="Times New Roman" w:hAnsi="Times New Roman" w:cs="Times New Roman"/>
          <w:sz w:val="24"/>
          <w:szCs w:val="24"/>
        </w:rPr>
        <w:t>na</w:t>
      </w:r>
      <w:r w:rsidRPr="007829A6">
        <w:rPr>
          <w:rFonts w:ascii="Times New Roman" w:hAnsi="Times New Roman" w:cs="Times New Roman"/>
          <w:sz w:val="24"/>
          <w:szCs w:val="24"/>
        </w:rPr>
        <w:t xml:space="preserve"> identificação do contribuinte emitente.</w:t>
      </w:r>
    </w:p>
    <w:p w14:paraId="371146ED" w14:textId="126D0DD3" w:rsidR="002C5B2F" w:rsidRDefault="002C5B2F" w:rsidP="00AC054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4B02831" w14:textId="79771AC1" w:rsidR="00AC0544" w:rsidRDefault="00AC0544" w:rsidP="00AC054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</w:t>
      </w:r>
      <w:r w:rsidRPr="007829A6">
        <w:rPr>
          <w:rFonts w:ascii="Times New Roman" w:hAnsi="Times New Roman" w:cs="Times New Roman"/>
          <w:sz w:val="24"/>
          <w:szCs w:val="24"/>
        </w:rPr>
        <w:t>: A partir de 1º/09/2022, o sujeito passivo localizado em Outros Estados</w:t>
      </w:r>
      <w:r>
        <w:rPr>
          <w:rFonts w:ascii="Times New Roman" w:hAnsi="Times New Roman" w:cs="Times New Roman"/>
          <w:sz w:val="24"/>
          <w:szCs w:val="24"/>
        </w:rPr>
        <w:t xml:space="preserve"> não inscritos no CCICMS-SC</w:t>
      </w:r>
      <w:r w:rsidRPr="00782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responsável pelo recolhimento do ICMS relativo </w:t>
      </w:r>
      <w:r w:rsidRPr="007829A6">
        <w:rPr>
          <w:rFonts w:ascii="Times New Roman" w:hAnsi="Times New Roman" w:cs="Times New Roman"/>
          <w:sz w:val="24"/>
          <w:szCs w:val="24"/>
        </w:rPr>
        <w:t>operações e prestações devidas por ocasião do fato gerador</w:t>
      </w:r>
      <w:r>
        <w:rPr>
          <w:rFonts w:ascii="Times New Roman" w:hAnsi="Times New Roman" w:cs="Times New Roman"/>
          <w:sz w:val="24"/>
          <w:szCs w:val="24"/>
        </w:rPr>
        <w:t xml:space="preserve">, detentores de </w:t>
      </w:r>
      <w:r w:rsidR="00276D37">
        <w:rPr>
          <w:rFonts w:ascii="Times New Roman" w:hAnsi="Times New Roman" w:cs="Times New Roman"/>
          <w:sz w:val="24"/>
          <w:szCs w:val="24"/>
        </w:rPr>
        <w:t>regime especial (</w:t>
      </w:r>
      <w:r>
        <w:rPr>
          <w:rFonts w:ascii="Times New Roman" w:hAnsi="Times New Roman" w:cs="Times New Roman"/>
          <w:sz w:val="24"/>
          <w:szCs w:val="24"/>
        </w:rPr>
        <w:t>TTD</w:t>
      </w:r>
      <w:r w:rsidR="00276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que autorizam o recolhimento </w:t>
      </w:r>
      <w:r w:rsidR="00276D37">
        <w:rPr>
          <w:rFonts w:ascii="Times New Roman" w:hAnsi="Times New Roman" w:cs="Times New Roman"/>
          <w:sz w:val="24"/>
          <w:szCs w:val="24"/>
        </w:rPr>
        <w:t xml:space="preserve">único </w:t>
      </w:r>
      <w:r>
        <w:rPr>
          <w:rFonts w:ascii="Times New Roman" w:hAnsi="Times New Roman" w:cs="Times New Roman"/>
          <w:sz w:val="24"/>
          <w:szCs w:val="24"/>
        </w:rPr>
        <w:t xml:space="preserve">deste imposto até o dia 10 do mês subsequente, </w:t>
      </w:r>
      <w:r w:rsidRPr="007829A6">
        <w:rPr>
          <w:rFonts w:ascii="Times New Roman" w:hAnsi="Times New Roman" w:cs="Times New Roman"/>
          <w:sz w:val="24"/>
          <w:szCs w:val="24"/>
        </w:rPr>
        <w:t>poderão emitir o DARE utilizando o Código/Classe 1767/10022.</w:t>
      </w:r>
    </w:p>
    <w:p w14:paraId="3D0D4071" w14:textId="77777777" w:rsidR="00AC0544" w:rsidRDefault="00AC0544" w:rsidP="007444A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4A936DC8" w14:textId="77777777" w:rsidR="00276D37" w:rsidRDefault="00276D37" w:rsidP="001673D7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bidi="ar-SA"/>
        </w:rPr>
      </w:pPr>
    </w:p>
    <w:p w14:paraId="200F92B9" w14:textId="626B5471" w:rsidR="001673D7" w:rsidRPr="002F7B36" w:rsidRDefault="001673D7" w:rsidP="001673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7B36">
        <w:rPr>
          <w:rFonts w:ascii="Times New Roman" w:eastAsia="Times New Roman" w:hAnsi="Times New Roman"/>
          <w:b/>
          <w:sz w:val="24"/>
          <w:szCs w:val="24"/>
        </w:rPr>
        <w:t xml:space="preserve">Eventuais dúvidas podem ser dirimidas na Central de Atendimento Fazendária - CAF - no site desta secretaria na Internet, usando o link </w:t>
      </w:r>
      <w:hyperlink r:id="rId6" w:history="1">
        <w:r w:rsidRPr="002F7B36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https://caf2.sef.sc.gov.br</w:t>
        </w:r>
      </w:hyperlink>
      <w:r w:rsidRPr="002F7B3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216A7A1" w14:textId="77777777" w:rsidR="00CB2FE4" w:rsidRDefault="00CB2FE4">
      <w:pPr>
        <w:jc w:val="both"/>
      </w:pPr>
    </w:p>
    <w:sectPr w:rsidR="00CB2FE4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F3A"/>
    <w:multiLevelType w:val="multilevel"/>
    <w:tmpl w:val="01E64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E03D9A"/>
    <w:multiLevelType w:val="multilevel"/>
    <w:tmpl w:val="E7D0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6"/>
    <w:rsid w:val="00047772"/>
    <w:rsid w:val="00073A9E"/>
    <w:rsid w:val="000A295E"/>
    <w:rsid w:val="00127E3B"/>
    <w:rsid w:val="00136CE2"/>
    <w:rsid w:val="001403B8"/>
    <w:rsid w:val="001673D7"/>
    <w:rsid w:val="0019130F"/>
    <w:rsid w:val="0019178A"/>
    <w:rsid w:val="00196A06"/>
    <w:rsid w:val="001B54D3"/>
    <w:rsid w:val="00246B36"/>
    <w:rsid w:val="00276A71"/>
    <w:rsid w:val="00276D37"/>
    <w:rsid w:val="0028027A"/>
    <w:rsid w:val="002927A4"/>
    <w:rsid w:val="002A681B"/>
    <w:rsid w:val="002B022C"/>
    <w:rsid w:val="002B10A6"/>
    <w:rsid w:val="002B2E6D"/>
    <w:rsid w:val="002C5B2F"/>
    <w:rsid w:val="00307808"/>
    <w:rsid w:val="00326A11"/>
    <w:rsid w:val="003A3FED"/>
    <w:rsid w:val="003E14C3"/>
    <w:rsid w:val="0040431E"/>
    <w:rsid w:val="00407E5F"/>
    <w:rsid w:val="00432920"/>
    <w:rsid w:val="00433C82"/>
    <w:rsid w:val="0043528B"/>
    <w:rsid w:val="00492DE8"/>
    <w:rsid w:val="0049617C"/>
    <w:rsid w:val="004A3A0D"/>
    <w:rsid w:val="004C69A7"/>
    <w:rsid w:val="004E3D2F"/>
    <w:rsid w:val="00516643"/>
    <w:rsid w:val="00520D1C"/>
    <w:rsid w:val="005211D6"/>
    <w:rsid w:val="0057234D"/>
    <w:rsid w:val="005F2938"/>
    <w:rsid w:val="00602CCF"/>
    <w:rsid w:val="00620CCB"/>
    <w:rsid w:val="00634C89"/>
    <w:rsid w:val="006540C8"/>
    <w:rsid w:val="00692177"/>
    <w:rsid w:val="00697F58"/>
    <w:rsid w:val="006A58F3"/>
    <w:rsid w:val="006F0207"/>
    <w:rsid w:val="00711B26"/>
    <w:rsid w:val="00717B53"/>
    <w:rsid w:val="00737C44"/>
    <w:rsid w:val="007444A2"/>
    <w:rsid w:val="007703EB"/>
    <w:rsid w:val="00776B59"/>
    <w:rsid w:val="007B65F9"/>
    <w:rsid w:val="00872245"/>
    <w:rsid w:val="008A0FA4"/>
    <w:rsid w:val="008B6006"/>
    <w:rsid w:val="008C6CB8"/>
    <w:rsid w:val="008D0E6E"/>
    <w:rsid w:val="009201A5"/>
    <w:rsid w:val="00961248"/>
    <w:rsid w:val="00964375"/>
    <w:rsid w:val="009B5943"/>
    <w:rsid w:val="009D2089"/>
    <w:rsid w:val="009E323E"/>
    <w:rsid w:val="009F3FB9"/>
    <w:rsid w:val="00A126EE"/>
    <w:rsid w:val="00AC0544"/>
    <w:rsid w:val="00AC6531"/>
    <w:rsid w:val="00AE08B3"/>
    <w:rsid w:val="00AE1D96"/>
    <w:rsid w:val="00AF35F9"/>
    <w:rsid w:val="00B15776"/>
    <w:rsid w:val="00B277CD"/>
    <w:rsid w:val="00BD600A"/>
    <w:rsid w:val="00C141AB"/>
    <w:rsid w:val="00C94C64"/>
    <w:rsid w:val="00CA1F0F"/>
    <w:rsid w:val="00CB2FE4"/>
    <w:rsid w:val="00CD5727"/>
    <w:rsid w:val="00CF2601"/>
    <w:rsid w:val="00D11196"/>
    <w:rsid w:val="00D1310A"/>
    <w:rsid w:val="00D21C99"/>
    <w:rsid w:val="00D34A83"/>
    <w:rsid w:val="00D96D7F"/>
    <w:rsid w:val="00DC002B"/>
    <w:rsid w:val="00DC6950"/>
    <w:rsid w:val="00DD6A46"/>
    <w:rsid w:val="00DE7654"/>
    <w:rsid w:val="00DF49C5"/>
    <w:rsid w:val="00E07304"/>
    <w:rsid w:val="00E16320"/>
    <w:rsid w:val="00E55600"/>
    <w:rsid w:val="00E61E5A"/>
    <w:rsid w:val="00E70B48"/>
    <w:rsid w:val="00E912D6"/>
    <w:rsid w:val="00E93088"/>
    <w:rsid w:val="00E9440A"/>
    <w:rsid w:val="00EB61BC"/>
    <w:rsid w:val="00ED06A6"/>
    <w:rsid w:val="00F4625F"/>
    <w:rsid w:val="00FB4EBD"/>
    <w:rsid w:val="00FC1536"/>
    <w:rsid w:val="00FD2B6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F7C"/>
  <w15:docId w15:val="{E23941BC-BC70-4C13-8FC3-A0E9A92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A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11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f2.sef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KWB/1ezUtuFeYGVyPEWqalVdg==">AMUW2mWgxNak5Us8JHgHQ64/Os4XSWSbrNdiydGIfTTBjUBInoFbAwgQLwLLqmgd94AVUjBTmwu02OtsswN8FT/rnkXjLPGc+gzpQLZgMPDA/3lmfuwn9Kn+RSbh1ftr6sazMoNGSFVU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Baranenko</dc:creator>
  <cp:lastModifiedBy>Max Baranenko</cp:lastModifiedBy>
  <cp:revision>3</cp:revision>
  <dcterms:created xsi:type="dcterms:W3CDTF">2022-08-31T18:06:00Z</dcterms:created>
  <dcterms:modified xsi:type="dcterms:W3CDTF">2022-08-31T18:14:00Z</dcterms:modified>
</cp:coreProperties>
</file>